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482" w:rsidRPr="00DF1FC7" w:rsidRDefault="00795482" w:rsidP="00795482">
      <w:pPr>
        <w:rPr>
          <w:rFonts w:ascii="Times New Roman" w:hAnsi="Times New Roman" w:cs="Times New Roman"/>
          <w:sz w:val="24"/>
          <w:szCs w:val="24"/>
        </w:rPr>
      </w:pPr>
      <w:r w:rsidRPr="00DF1FC7">
        <w:rPr>
          <w:rFonts w:ascii="Times New Roman" w:hAnsi="Times New Roman" w:cs="Times New Roman"/>
          <w:sz w:val="24"/>
          <w:szCs w:val="24"/>
        </w:rPr>
        <w:t>Tisztelt Pályázóink!</w:t>
      </w:r>
    </w:p>
    <w:p w:rsidR="00795482" w:rsidRDefault="00795482" w:rsidP="00795482"/>
    <w:p w:rsidR="00795482" w:rsidRDefault="00795482" w:rsidP="00795482">
      <w:pPr>
        <w:pStyle w:val="NormlWeb"/>
      </w:pPr>
      <w:proofErr w:type="gramStart"/>
      <w:r w:rsidRPr="00DF1FC7">
        <w:t>Egyesületünk munkaszervezete elkészült a</w:t>
      </w:r>
      <w:r>
        <w:t xml:space="preserve">z </w:t>
      </w:r>
      <w:proofErr w:type="spellStart"/>
      <w:r w:rsidR="003B2CD6">
        <w:t>E</w:t>
      </w:r>
      <w:r>
        <w:t>gyesületünkhöz</w:t>
      </w:r>
      <w:proofErr w:type="spellEnd"/>
      <w:r>
        <w:t xml:space="preserve"> 202</w:t>
      </w:r>
      <w:r w:rsidR="00B04C12">
        <w:t>1</w:t>
      </w:r>
      <w:r>
        <w:t>.</w:t>
      </w:r>
      <w:r w:rsidR="00B04C12">
        <w:t>0</w:t>
      </w:r>
      <w:r w:rsidR="008C6AD1">
        <w:t>5</w:t>
      </w:r>
      <w:r>
        <w:t>.</w:t>
      </w:r>
      <w:r w:rsidR="008C6AD1">
        <w:t>31</w:t>
      </w:r>
      <w:r>
        <w:t>-ig beérkezett</w:t>
      </w:r>
      <w:r w:rsidRPr="00DF1FC7">
        <w:t xml:space="preserve"> VP6-19.2.1.-82-8.1.</w:t>
      </w:r>
      <w:r>
        <w:t>1</w:t>
      </w:r>
      <w:r w:rsidRPr="00DF1FC7">
        <w:t xml:space="preserve">-17  </w:t>
      </w:r>
      <w:r>
        <w:t>számú Helyi termékek előállításának és piacra jutásának támogatása</w:t>
      </w:r>
      <w:r w:rsidRPr="00DF1FC7">
        <w:t xml:space="preserve"> című</w:t>
      </w:r>
      <w:r w:rsidR="003B2CD6">
        <w:t xml:space="preserve"> (</w:t>
      </w:r>
      <w:r w:rsidR="008C6AD1">
        <w:t>8</w:t>
      </w:r>
      <w:r w:rsidR="003B2CD6">
        <w:t xml:space="preserve"> db), a </w:t>
      </w:r>
      <w:r w:rsidRPr="00DF1FC7">
        <w:t>VP6-19.2.1.-82-8.1.</w:t>
      </w:r>
      <w:r>
        <w:t>3</w:t>
      </w:r>
      <w:r w:rsidRPr="00DF1FC7">
        <w:t xml:space="preserve">-17  </w:t>
      </w:r>
      <w:r>
        <w:t xml:space="preserve">számú </w:t>
      </w:r>
      <w:proofErr w:type="spellStart"/>
      <w:r>
        <w:t>Mikrovállalkozások</w:t>
      </w:r>
      <w:proofErr w:type="spellEnd"/>
      <w:r>
        <w:t xml:space="preserve"> multiplikátor támogatása című (</w:t>
      </w:r>
      <w:r w:rsidR="008C6AD1">
        <w:t>22</w:t>
      </w:r>
      <w:r>
        <w:t xml:space="preserve"> db), </w:t>
      </w:r>
      <w:r w:rsidRPr="00DF1FC7">
        <w:t xml:space="preserve">a VP6-19.2.1.-82-8.1.5-17 </w:t>
      </w:r>
      <w:r>
        <w:t xml:space="preserve">számú </w:t>
      </w:r>
      <w:r w:rsidRPr="00DF1FC7">
        <w:t>Tematikus rendezvények, közösségfejlesztő akciók támogatása című</w:t>
      </w:r>
      <w:r>
        <w:t xml:space="preserve"> (</w:t>
      </w:r>
      <w:r w:rsidR="008C6AD1">
        <w:t>4</w:t>
      </w:r>
      <w:r>
        <w:t xml:space="preserve"> db), valamint a </w:t>
      </w:r>
      <w:r w:rsidRPr="00DF1FC7">
        <w:t xml:space="preserve"> VP6-19.2.1.-82-8.1.</w:t>
      </w:r>
      <w:r>
        <w:t>6</w:t>
      </w:r>
      <w:r w:rsidRPr="00DF1FC7">
        <w:t xml:space="preserve">-17  </w:t>
      </w:r>
      <w:r>
        <w:t>számú Helyi identitásfejlesztés támogatása</w:t>
      </w:r>
      <w:r w:rsidRPr="00DF1FC7">
        <w:t xml:space="preserve"> című</w:t>
      </w:r>
      <w:r>
        <w:t xml:space="preserve"> (</w:t>
      </w:r>
      <w:r w:rsidR="008C6AD1">
        <w:t>2</w:t>
      </w:r>
      <w:r>
        <w:t xml:space="preserve"> db)</w:t>
      </w:r>
      <w:r w:rsidRPr="00DF1FC7">
        <w:t>,</w:t>
      </w:r>
      <w:r>
        <w:t xml:space="preserve"> végül a </w:t>
      </w:r>
      <w:r w:rsidRPr="00DF1FC7">
        <w:t>VP6-19.2.1.-82-8.1.</w:t>
      </w:r>
      <w:r>
        <w:t>7</w:t>
      </w:r>
      <w:r w:rsidRPr="00DF1FC7">
        <w:t xml:space="preserve">-17 </w:t>
      </w:r>
      <w:r>
        <w:t>számú Generációkon átívelő együttműködések támogatása</w:t>
      </w:r>
      <w:r w:rsidRPr="00DF1FC7">
        <w:t xml:space="preserve"> című</w:t>
      </w:r>
      <w:r>
        <w:t xml:space="preserve"> (</w:t>
      </w:r>
      <w:r w:rsidR="008C6AD1">
        <w:t>1</w:t>
      </w:r>
      <w:r>
        <w:t xml:space="preserve"> db)</w:t>
      </w:r>
      <w:r w:rsidRPr="00DF1FC7">
        <w:t xml:space="preserve"> </w:t>
      </w:r>
      <w:r w:rsidR="00FC6AAC">
        <w:t xml:space="preserve">összesen </w:t>
      </w:r>
      <w:r w:rsidR="008C6AD1">
        <w:t>37</w:t>
      </w:r>
      <w:r w:rsidR="00FC6AAC">
        <w:t xml:space="preserve"> db </w:t>
      </w:r>
      <w:r w:rsidRPr="00DF1FC7">
        <w:t>LEADER helyi</w:t>
      </w:r>
      <w:proofErr w:type="gramEnd"/>
      <w:r w:rsidRPr="00DF1FC7">
        <w:t xml:space="preserve"> </w:t>
      </w:r>
      <w:proofErr w:type="gramStart"/>
      <w:r w:rsidRPr="00DF1FC7">
        <w:t>felhívásra</w:t>
      </w:r>
      <w:proofErr w:type="gramEnd"/>
      <w:r w:rsidRPr="00DF1FC7">
        <w:t xml:space="preserve"> beérkezett pályázatok ügyintézésével. </w:t>
      </w:r>
    </w:p>
    <w:p w:rsidR="00252A57" w:rsidRDefault="00795482" w:rsidP="00252A57">
      <w:pPr>
        <w:pStyle w:val="NormlWeb"/>
        <w:rPr>
          <w:rFonts w:ascii="Book Antiqua" w:hAnsi="Book Antiqua"/>
        </w:rPr>
      </w:pPr>
      <w:r w:rsidRPr="00B45F9B">
        <w:rPr>
          <w:rFonts w:ascii="Book Antiqua" w:hAnsi="Book Antiqua"/>
        </w:rPr>
        <w:t>Ezekre vonatkozóan 202</w:t>
      </w:r>
      <w:r w:rsidR="00A3398C">
        <w:rPr>
          <w:rFonts w:ascii="Book Antiqua" w:hAnsi="Book Antiqua"/>
        </w:rPr>
        <w:t>1</w:t>
      </w:r>
      <w:r w:rsidRPr="00B45F9B">
        <w:rPr>
          <w:rFonts w:ascii="Book Antiqua" w:hAnsi="Book Antiqua"/>
        </w:rPr>
        <w:t>.</w:t>
      </w:r>
      <w:r w:rsidR="008C6AD1">
        <w:rPr>
          <w:rFonts w:ascii="Book Antiqua" w:hAnsi="Book Antiqua"/>
        </w:rPr>
        <w:t>11</w:t>
      </w:r>
      <w:r w:rsidRPr="00B45F9B">
        <w:rPr>
          <w:rFonts w:ascii="Book Antiqua" w:hAnsi="Book Antiqua"/>
        </w:rPr>
        <w:t>.</w:t>
      </w:r>
      <w:r w:rsidR="00E5064B">
        <w:rPr>
          <w:rFonts w:ascii="Book Antiqua" w:hAnsi="Book Antiqua"/>
        </w:rPr>
        <w:t>0</w:t>
      </w:r>
      <w:r w:rsidR="008C6AD1">
        <w:rPr>
          <w:rFonts w:ascii="Book Antiqua" w:hAnsi="Book Antiqua"/>
        </w:rPr>
        <w:t>2</w:t>
      </w:r>
      <w:r w:rsidRPr="00B45F9B">
        <w:rPr>
          <w:rFonts w:ascii="Book Antiqua" w:hAnsi="Book Antiqua"/>
        </w:rPr>
        <w:t>-</w:t>
      </w:r>
      <w:r w:rsidR="00E5064B">
        <w:rPr>
          <w:rFonts w:ascii="Book Antiqua" w:hAnsi="Book Antiqua"/>
        </w:rPr>
        <w:t>é</w:t>
      </w:r>
      <w:r w:rsidRPr="00B45F9B">
        <w:rPr>
          <w:rFonts w:ascii="Book Antiqua" w:hAnsi="Book Antiqua"/>
        </w:rPr>
        <w:t>n Helyi Bíráló Bizottsági ülés kerül</w:t>
      </w:r>
      <w:r w:rsidR="00D91253">
        <w:rPr>
          <w:rFonts w:ascii="Book Antiqua" w:hAnsi="Book Antiqua"/>
        </w:rPr>
        <w:t>t</w:t>
      </w:r>
      <w:r w:rsidRPr="00B45F9B">
        <w:rPr>
          <w:rFonts w:ascii="Book Antiqua" w:hAnsi="Book Antiqua"/>
        </w:rPr>
        <w:t xml:space="preserve"> lebonyolításra, ahol mindegyik felhívásra vonatkozóan meghatározásra kerül</w:t>
      </w:r>
      <w:r w:rsidR="00D91253">
        <w:rPr>
          <w:rFonts w:ascii="Book Antiqua" w:hAnsi="Book Antiqua"/>
        </w:rPr>
        <w:t>t</w:t>
      </w:r>
      <w:r w:rsidRPr="00B45F9B">
        <w:rPr>
          <w:rFonts w:ascii="Book Antiqua" w:hAnsi="Book Antiqua"/>
        </w:rPr>
        <w:t xml:space="preserve"> a támogatási ponthatár.</w:t>
      </w:r>
      <w:r w:rsidR="00252A57" w:rsidRPr="00252A57">
        <w:rPr>
          <w:rFonts w:ascii="Book Antiqua" w:hAnsi="Book Antiqua"/>
        </w:rPr>
        <w:t xml:space="preserve"> </w:t>
      </w:r>
      <w:r w:rsidR="00252A57">
        <w:rPr>
          <w:rFonts w:ascii="Book Antiqua" w:hAnsi="Book Antiqua"/>
        </w:rPr>
        <w:t>A kérelmeket 202</w:t>
      </w:r>
      <w:r w:rsidR="008C6AD1">
        <w:rPr>
          <w:rFonts w:ascii="Book Antiqua" w:hAnsi="Book Antiqua"/>
        </w:rPr>
        <w:t>1</w:t>
      </w:r>
      <w:r w:rsidR="00252A57">
        <w:rPr>
          <w:rFonts w:ascii="Book Antiqua" w:hAnsi="Book Antiqua"/>
        </w:rPr>
        <w:t>.</w:t>
      </w:r>
      <w:r w:rsidR="008C6AD1">
        <w:rPr>
          <w:rFonts w:ascii="Book Antiqua" w:hAnsi="Book Antiqua"/>
        </w:rPr>
        <w:t>12</w:t>
      </w:r>
      <w:r w:rsidR="00252A57">
        <w:rPr>
          <w:rFonts w:ascii="Book Antiqua" w:hAnsi="Book Antiqua"/>
        </w:rPr>
        <w:t>.</w:t>
      </w:r>
      <w:r w:rsidR="008C6AD1">
        <w:rPr>
          <w:rFonts w:ascii="Book Antiqua" w:hAnsi="Book Antiqua"/>
        </w:rPr>
        <w:t>0</w:t>
      </w:r>
      <w:bookmarkStart w:id="0" w:name="_GoBack"/>
      <w:bookmarkEnd w:id="0"/>
      <w:r w:rsidR="00252A57">
        <w:rPr>
          <w:rFonts w:ascii="Book Antiqua" w:hAnsi="Book Antiqua"/>
        </w:rPr>
        <w:t xml:space="preserve">2-én Végső jogosultságvizsgálatra átadtuk a Baranya Megyei Kormányhivatal részére. </w:t>
      </w:r>
      <w:r w:rsidR="00252A57" w:rsidRPr="00B45F9B">
        <w:rPr>
          <w:rFonts w:ascii="Book Antiqua" w:hAnsi="Book Antiqua"/>
        </w:rPr>
        <w:t>Várhatóan 1-2 hónapon belül kimennek, a támogatott projektek Támogató Okiratai.</w:t>
      </w:r>
    </w:p>
    <w:p w:rsidR="00795482" w:rsidRDefault="00D91253" w:rsidP="00795482">
      <w:pPr>
        <w:pStyle w:val="NormlWeb"/>
        <w:rPr>
          <w:rFonts w:ascii="Book Antiqua" w:hAnsi="Book Antiqua"/>
        </w:rPr>
      </w:pPr>
      <w:r w:rsidRPr="00D91253">
        <w:rPr>
          <w:rFonts w:ascii="Book Antiqua" w:hAnsi="Book Antiqua"/>
        </w:rPr>
        <w:t xml:space="preserve"> </w:t>
      </w:r>
    </w:p>
    <w:p w:rsidR="00795482" w:rsidRPr="00DF1FC7" w:rsidRDefault="00795482" w:rsidP="00795482">
      <w:pPr>
        <w:rPr>
          <w:rFonts w:ascii="Times New Roman" w:hAnsi="Times New Roman" w:cs="Times New Roman"/>
          <w:sz w:val="24"/>
          <w:szCs w:val="24"/>
        </w:rPr>
      </w:pPr>
      <w:r w:rsidRPr="00DF1FC7">
        <w:rPr>
          <w:rFonts w:ascii="Times New Roman" w:hAnsi="Times New Roman" w:cs="Times New Roman"/>
          <w:sz w:val="24"/>
          <w:szCs w:val="24"/>
        </w:rPr>
        <w:t>Szinergia Egyesület munkaszervezete</w:t>
      </w:r>
    </w:p>
    <w:p w:rsidR="00A74A81" w:rsidRDefault="00A74A81"/>
    <w:sectPr w:rsidR="00A74A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482"/>
    <w:rsid w:val="00252A57"/>
    <w:rsid w:val="003B2CD6"/>
    <w:rsid w:val="00795482"/>
    <w:rsid w:val="008C6AD1"/>
    <w:rsid w:val="00A3398C"/>
    <w:rsid w:val="00A74A81"/>
    <w:rsid w:val="00B04C12"/>
    <w:rsid w:val="00C362D6"/>
    <w:rsid w:val="00D91253"/>
    <w:rsid w:val="00E5064B"/>
    <w:rsid w:val="00FC6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88AD2"/>
  <w15:chartTrackingRefBased/>
  <w15:docId w15:val="{853032E4-18BA-4DEC-9987-5F96EF66D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9548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795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Rajczi Román</dc:creator>
  <cp:keywords/>
  <dc:description/>
  <cp:lastModifiedBy>Rajczi Román</cp:lastModifiedBy>
  <cp:revision>2</cp:revision>
  <dcterms:created xsi:type="dcterms:W3CDTF">2021-12-16T14:07:00Z</dcterms:created>
  <dcterms:modified xsi:type="dcterms:W3CDTF">2021-12-16T14:07:00Z</dcterms:modified>
</cp:coreProperties>
</file>